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32842"/>
          <w:sz w:val="28"/>
          <w:szCs w:val="28"/>
          <w14:textFill>
            <w14:solidFill>
              <w14:srgbClr w14:val="A32843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32842"/>
          <w:sz w:val="28"/>
          <w:szCs w:val="28"/>
          <w:rtl w:val="0"/>
          <w:lang w:val="it-IT"/>
          <w14:textFill>
            <w14:solidFill>
              <w14:srgbClr w14:val="A32843"/>
            </w14:solidFill>
          </w14:textFill>
        </w:rPr>
        <w:t>DOMENICA XXX del tempo ordinario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32842"/>
          <w:sz w:val="28"/>
          <w:szCs w:val="28"/>
          <w14:textFill>
            <w14:solidFill>
              <w14:srgbClr w14:val="A32843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32842"/>
          <w:sz w:val="28"/>
          <w:szCs w:val="28"/>
          <w14:textFill>
            <w14:solidFill>
              <w14:srgbClr w14:val="A32843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32842"/>
          <w:sz w:val="28"/>
          <w:szCs w:val="28"/>
          <w:rtl w:val="0"/>
          <w:lang w:val="it-IT"/>
          <w14:textFill>
            <w14:solidFill>
              <w14:srgbClr w14:val="A32843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32843"/>
          <w:spacing w:val="-5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a32843"/>
          <w:spacing w:val="-2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</w:rPr>
        <w:t>L</w:t>
      </w:r>
      <w:r>
        <w:rPr>
          <w:spacing w:val="-5"/>
          <w:sz w:val="28"/>
          <w:szCs w:val="28"/>
          <w:rtl w:val="1"/>
        </w:rPr>
        <w:t>’</w:t>
      </w:r>
      <w:r>
        <w:rPr>
          <w:spacing w:val="-5"/>
          <w:sz w:val="28"/>
          <w:szCs w:val="28"/>
          <w:rtl w:val="0"/>
          <w:lang w:val="it-IT"/>
        </w:rPr>
        <w:t>amore per Dio Padre e per il prossimo rappresenta il pieno compimento della Legge. Animati da questa consapevolezza, preghiamo insieme e diciamo: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32843"/>
          <w:spacing w:val="-5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Signore.</w:t>
      </w: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Chiesa Cattolica: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esperienza sinodale si affermi per i nostri vescovi e fiorisca in una trasformazione delle nostre diocesi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ascolto e nella missione di Cristo.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Perch</w:t>
      </w:r>
      <w:r>
        <w:rPr>
          <w:spacing w:val="-5"/>
          <w:sz w:val="28"/>
          <w:szCs w:val="28"/>
          <w:rtl w:val="0"/>
          <w:lang w:val="fr-FR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le nostre comunit</w:t>
      </w:r>
      <w:r>
        <w:rPr>
          <w:spacing w:val="-5"/>
          <w:sz w:val="28"/>
          <w:szCs w:val="28"/>
          <w:rtl w:val="0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cristiane: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ascolto della Parola di Dio rinnovi il nostro stare insieme e rianimi il nostro desiderio di comunicare il Vangelo.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pace: le popolazioni in ostaggio della violenza godano di sollievo e di soccorso, e le iniziative di pace trovino strada per proporsi e affermarsi.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coloro che si impegnano nella nostra societ</w:t>
      </w:r>
      <w:r>
        <w:rPr>
          <w:spacing w:val="-5"/>
          <w:sz w:val="28"/>
          <w:szCs w:val="28"/>
          <w:rtl w:val="0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civile e politica: abbiano a cuore la promozione della pace e ascoltino il grido degli indigenti, dei forestieri, di chi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vittima di ricattatori.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quanti si sono affidati alla nostra intercessione: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amore di Dio ci incoraggi a piangere con chi piangere, per sollevare le fatiche dei fratelli, secondo la volont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del Padre celeste.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32942"/>
          <w:spacing w:val="-9"/>
          <w:sz w:val="24"/>
          <w:szCs w:val="24"/>
          <w14:textFill>
            <w14:solidFill>
              <w14:srgbClr w14:val="A32943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32942"/>
          <w:spacing w:val="-9"/>
          <w:sz w:val="24"/>
          <w:szCs w:val="24"/>
          <w:rtl w:val="0"/>
          <w:lang w:val="it-IT"/>
          <w14:textFill>
            <w14:solidFill>
              <w14:srgbClr w14:val="A32943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a32942"/>
          <w:spacing w:val="-9"/>
          <w:sz w:val="24"/>
          <w:szCs w:val="24"/>
          <w:rtl w:val="0"/>
          <w:lang w:val="it-IT"/>
          <w14:textFill>
            <w14:solidFill>
              <w14:srgbClr w14:val="A32943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a32942"/>
          <w:spacing w:val="-9"/>
          <w:sz w:val="24"/>
          <w:szCs w:val="24"/>
          <w:rtl w:val="0"/>
          <w:lang w:val="it-IT"/>
          <w14:textFill>
            <w14:solidFill>
              <w14:srgbClr w14:val="A32943"/>
            </w14:solidFill>
          </w14:textFill>
        </w:rPr>
        <w:t>premono alla famiglia.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a32842"/>
          <w:sz w:val="28"/>
          <w:szCs w:val="28"/>
          <w14:textFill>
            <w14:solidFill>
              <w14:srgbClr w14:val="A32843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32843"/>
          <w:spacing w:val="-5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a32843"/>
          <w:spacing w:val="-2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O Dio, Padre di misericordia e di bont</w:t>
      </w:r>
      <w:r>
        <w:rPr>
          <w:spacing w:val="-5"/>
          <w:sz w:val="28"/>
          <w:szCs w:val="28"/>
          <w:rtl w:val="0"/>
        </w:rPr>
        <w:t>à</w:t>
      </w:r>
      <w:r>
        <w:rPr>
          <w:spacing w:val="-5"/>
          <w:sz w:val="28"/>
          <w:szCs w:val="28"/>
          <w:rtl w:val="0"/>
          <w:lang w:val="it-IT"/>
        </w:rPr>
        <w:t>, ascolta le nostre preghiere e rendici capaci di amarti sopra ogni cosa.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32843"/>
          <w:spacing w:val="-5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1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83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5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2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9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4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1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